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E305A" w:rsidRPr="00FE305A" w:rsidRDefault="00FE305A" w:rsidP="00FE305A">
      <w:pPr>
        <w:jc w:val="center"/>
        <w:rPr>
          <w:b/>
        </w:rPr>
      </w:pPr>
      <w:r w:rsidRPr="00FE305A">
        <w:rPr>
          <w:b/>
        </w:rPr>
        <w:t>STREET SEAGULLS</w:t>
      </w:r>
    </w:p>
    <w:p w:rsidR="00FE305A" w:rsidRDefault="00FE305A" w:rsidP="00FE305A">
      <w:proofErr w:type="spellStart"/>
      <w:r w:rsidRPr="005128BD">
        <w:t>Seagulls</w:t>
      </w:r>
      <w:proofErr w:type="spellEnd"/>
      <w:r w:rsidRPr="005128BD">
        <w:t xml:space="preserve"> </w:t>
      </w:r>
      <w:proofErr w:type="spellStart"/>
      <w:r w:rsidRPr="005128BD">
        <w:t>are</w:t>
      </w:r>
      <w:proofErr w:type="spellEnd"/>
      <w:r w:rsidRPr="005128BD">
        <w:t xml:space="preserve"> </w:t>
      </w:r>
      <w:proofErr w:type="spellStart"/>
      <w:r w:rsidRPr="005128BD">
        <w:t>natural</w:t>
      </w:r>
      <w:proofErr w:type="spellEnd"/>
      <w:r w:rsidRPr="005128BD">
        <w:t xml:space="preserve"> </w:t>
      </w:r>
      <w:proofErr w:type="spellStart"/>
      <w:r w:rsidRPr="005128BD">
        <w:t>creatures</w:t>
      </w:r>
      <w:proofErr w:type="spellEnd"/>
      <w:r w:rsidRPr="005128BD">
        <w:t xml:space="preserve"> </w:t>
      </w:r>
      <w:proofErr w:type="spellStart"/>
      <w:r w:rsidRPr="005128BD">
        <w:t>living</w:t>
      </w:r>
      <w:proofErr w:type="spellEnd"/>
      <w:r w:rsidRPr="005128BD">
        <w:t xml:space="preserve"> in </w:t>
      </w:r>
      <w:proofErr w:type="spellStart"/>
      <w:r w:rsidRPr="005128BD">
        <w:t>the</w:t>
      </w:r>
      <w:proofErr w:type="spellEnd"/>
      <w:r w:rsidRPr="005128BD">
        <w:t xml:space="preserve"> </w:t>
      </w:r>
      <w:proofErr w:type="spellStart"/>
      <w:r w:rsidRPr="005128BD">
        <w:t>seas</w:t>
      </w:r>
      <w:proofErr w:type="spellEnd"/>
      <w:r w:rsidRPr="005128BD">
        <w:t xml:space="preserve">, but </w:t>
      </w:r>
      <w:proofErr w:type="spellStart"/>
      <w:r w:rsidRPr="005128BD">
        <w:t>some</w:t>
      </w:r>
      <w:proofErr w:type="spellEnd"/>
      <w:r w:rsidRPr="005128BD">
        <w:t xml:space="preserve"> </w:t>
      </w:r>
      <w:proofErr w:type="spellStart"/>
      <w:r w:rsidRPr="005128BD">
        <w:t>reasons</w:t>
      </w:r>
      <w:proofErr w:type="spellEnd"/>
      <w:r w:rsidRPr="005128BD">
        <w:t xml:space="preserve"> </w:t>
      </w:r>
      <w:proofErr w:type="spellStart"/>
      <w:r w:rsidRPr="005128BD">
        <w:t>force</w:t>
      </w:r>
      <w:proofErr w:type="spellEnd"/>
      <w:r w:rsidRPr="005128BD">
        <w:t xml:space="preserve"> </w:t>
      </w:r>
      <w:proofErr w:type="spellStart"/>
      <w:r w:rsidRPr="005128BD">
        <w:t>them</w:t>
      </w:r>
      <w:proofErr w:type="spellEnd"/>
      <w:r w:rsidRPr="005128BD">
        <w:t xml:space="preserve"> </w:t>
      </w:r>
      <w:proofErr w:type="spellStart"/>
      <w:r w:rsidRPr="005128BD">
        <w:t>to</w:t>
      </w:r>
      <w:proofErr w:type="spellEnd"/>
      <w:r w:rsidRPr="005128BD">
        <w:t xml:space="preserve"> </w:t>
      </w:r>
      <w:proofErr w:type="spellStart"/>
      <w:r w:rsidRPr="005128BD">
        <w:t>come</w:t>
      </w:r>
      <w:proofErr w:type="spellEnd"/>
      <w:r w:rsidRPr="005128BD">
        <w:t xml:space="preserve"> </w:t>
      </w:r>
      <w:proofErr w:type="spellStart"/>
      <w:r w:rsidRPr="005128BD">
        <w:t>to</w:t>
      </w:r>
      <w:proofErr w:type="spellEnd"/>
      <w:r w:rsidRPr="005128BD">
        <w:t xml:space="preserve"> </w:t>
      </w:r>
      <w:proofErr w:type="spellStart"/>
      <w:r w:rsidRPr="005128BD">
        <w:t>our</w:t>
      </w:r>
      <w:proofErr w:type="spellEnd"/>
      <w:r w:rsidRPr="005128BD">
        <w:t xml:space="preserve"> </w:t>
      </w:r>
      <w:proofErr w:type="spellStart"/>
      <w:r w:rsidRPr="005128BD">
        <w:t>habitats</w:t>
      </w:r>
      <w:proofErr w:type="spellEnd"/>
      <w:r w:rsidRPr="005128BD">
        <w:t xml:space="preserve">. </w:t>
      </w:r>
      <w:proofErr w:type="spellStart"/>
      <w:r w:rsidRPr="005128BD">
        <w:t>The</w:t>
      </w:r>
      <w:proofErr w:type="spellEnd"/>
      <w:r w:rsidRPr="005128BD">
        <w:t xml:space="preserve"> </w:t>
      </w:r>
      <w:proofErr w:type="spellStart"/>
      <w:r w:rsidRPr="005128BD">
        <w:t>biggest</w:t>
      </w:r>
      <w:proofErr w:type="spellEnd"/>
      <w:r w:rsidRPr="005128BD">
        <w:t xml:space="preserve"> of </w:t>
      </w:r>
      <w:proofErr w:type="spellStart"/>
      <w:r w:rsidRPr="005128BD">
        <w:t>these</w:t>
      </w:r>
      <w:proofErr w:type="spellEnd"/>
      <w:r w:rsidRPr="005128BD">
        <w:t xml:space="preserve"> </w:t>
      </w:r>
      <w:proofErr w:type="spellStart"/>
      <w:r w:rsidRPr="005128BD">
        <w:t>reasons</w:t>
      </w:r>
      <w:proofErr w:type="spellEnd"/>
      <w:r w:rsidRPr="005128BD">
        <w:t xml:space="preserve"> is </w:t>
      </w:r>
      <w:proofErr w:type="spellStart"/>
      <w:r w:rsidRPr="005128BD">
        <w:t>sea</w:t>
      </w:r>
      <w:proofErr w:type="spellEnd"/>
      <w:r w:rsidRPr="005128BD">
        <w:t xml:space="preserve"> </w:t>
      </w:r>
      <w:proofErr w:type="spellStart"/>
      <w:r w:rsidRPr="005128BD">
        <w:t>pollution</w:t>
      </w:r>
      <w:proofErr w:type="spellEnd"/>
      <w:r w:rsidRPr="005128BD">
        <w:t xml:space="preserve">. </w:t>
      </w:r>
      <w:proofErr w:type="spellStart"/>
      <w:r w:rsidRPr="005128BD">
        <w:t>They</w:t>
      </w:r>
      <w:proofErr w:type="spellEnd"/>
      <w:r w:rsidRPr="005128BD">
        <w:t xml:space="preserve"> </w:t>
      </w:r>
      <w:proofErr w:type="spellStart"/>
      <w:r w:rsidRPr="005128BD">
        <w:t>cannot</w:t>
      </w:r>
      <w:proofErr w:type="spellEnd"/>
      <w:r w:rsidRPr="005128BD">
        <w:t xml:space="preserve"> </w:t>
      </w:r>
      <w:proofErr w:type="spellStart"/>
      <w:r w:rsidRPr="005128BD">
        <w:t>find</w:t>
      </w:r>
      <w:proofErr w:type="spellEnd"/>
      <w:r w:rsidRPr="005128BD">
        <w:t xml:space="preserve"> </w:t>
      </w:r>
      <w:proofErr w:type="spellStart"/>
      <w:r w:rsidRPr="005128BD">
        <w:t>food</w:t>
      </w:r>
      <w:proofErr w:type="spellEnd"/>
      <w:r w:rsidRPr="005128BD">
        <w:t xml:space="preserve"> </w:t>
      </w:r>
      <w:proofErr w:type="spellStart"/>
      <w:r w:rsidRPr="005128BD">
        <w:t>and</w:t>
      </w:r>
      <w:proofErr w:type="spellEnd"/>
      <w:r w:rsidRPr="005128BD">
        <w:t xml:space="preserve"> </w:t>
      </w:r>
      <w:proofErr w:type="spellStart"/>
      <w:r w:rsidRPr="005128BD">
        <w:t>flock</w:t>
      </w:r>
      <w:proofErr w:type="spellEnd"/>
      <w:r w:rsidRPr="005128BD">
        <w:t xml:space="preserve"> </w:t>
      </w:r>
      <w:proofErr w:type="spellStart"/>
      <w:r w:rsidRPr="005128BD">
        <w:t>to</w:t>
      </w:r>
      <w:proofErr w:type="spellEnd"/>
      <w:r w:rsidRPr="005128BD">
        <w:t xml:space="preserve"> </w:t>
      </w:r>
      <w:proofErr w:type="spellStart"/>
      <w:r w:rsidRPr="005128BD">
        <w:t>the</w:t>
      </w:r>
      <w:proofErr w:type="spellEnd"/>
      <w:r w:rsidRPr="005128BD">
        <w:t xml:space="preserve"> </w:t>
      </w:r>
      <w:proofErr w:type="spellStart"/>
      <w:r w:rsidRPr="005128BD">
        <w:t>land</w:t>
      </w:r>
      <w:proofErr w:type="spellEnd"/>
      <w:r w:rsidRPr="005128BD">
        <w:t xml:space="preserve">. </w:t>
      </w:r>
      <w:proofErr w:type="spellStart"/>
      <w:r w:rsidRPr="005128BD">
        <w:t>Here</w:t>
      </w:r>
      <w:proofErr w:type="spellEnd"/>
      <w:r>
        <w:t xml:space="preserve"> </w:t>
      </w:r>
      <w:proofErr w:type="spellStart"/>
      <w:r>
        <w:t>are</w:t>
      </w:r>
      <w:proofErr w:type="spellEnd"/>
      <w:r>
        <w:t xml:space="preserve"> </w:t>
      </w:r>
      <w:proofErr w:type="spellStart"/>
      <w:r>
        <w:t>some</w:t>
      </w:r>
      <w:proofErr w:type="spellEnd"/>
      <w:r>
        <w:t xml:space="preserve"> </w:t>
      </w:r>
      <w:proofErr w:type="spellStart"/>
      <w:r>
        <w:t>images</w:t>
      </w:r>
      <w:proofErr w:type="spellEnd"/>
      <w:r>
        <w:t xml:space="preserve"> of </w:t>
      </w:r>
      <w:proofErr w:type="spellStart"/>
      <w:r>
        <w:t>these</w:t>
      </w:r>
      <w:proofErr w:type="spellEnd"/>
      <w:r>
        <w:t xml:space="preserve"> </w:t>
      </w:r>
      <w:proofErr w:type="spellStart"/>
      <w:r>
        <w:t>raids</w:t>
      </w:r>
      <w:proofErr w:type="spellEnd"/>
      <w:r>
        <w:t>.</w:t>
      </w:r>
    </w:p>
    <w:p w:rsidR="00FE305A" w:rsidRDefault="00FE305A" w:rsidP="00FE305A"/>
    <w:p w:rsidR="00F64312" w:rsidRDefault="00FE305A"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" style="width:24pt;height:24pt"/>
        </w:pict>
      </w:r>
      <w:r w:rsidRPr="00FE305A">
        <w:t xml:space="preserve"> </w:t>
      </w:r>
      <w:proofErr w:type="spellStart"/>
      <w:r>
        <w:t>Narlidere</w:t>
      </w:r>
      <w:proofErr w:type="spellEnd"/>
      <w:r>
        <w:t>/ IZMIR</w:t>
      </w:r>
      <w:r>
        <w:rPr>
          <w:noProof/>
          <w:lang w:eastAsia="tr-TR"/>
        </w:rPr>
        <w:drawing>
          <wp:inline distT="0" distB="0" distL="0" distR="0">
            <wp:extent cx="5760720" cy="4320540"/>
            <wp:effectExtent l="19050" t="0" r="0" b="0"/>
            <wp:docPr id="4" name="Resim 4" descr="C:\Users\ASUS\Downloads\WhatsApp Image 2022-03-30 at 18.13.4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SUS\Downloads\WhatsApp Image 2022-03-30 at 18.13.48.jpe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205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E305A" w:rsidRDefault="00FE305A">
      <w:r>
        <w:rPr>
          <w:noProof/>
          <w:lang w:eastAsia="tr-TR"/>
        </w:rPr>
        <w:lastRenderedPageBreak/>
        <w:drawing>
          <wp:inline distT="0" distB="0" distL="0" distR="0">
            <wp:extent cx="5760720" cy="7680960"/>
            <wp:effectExtent l="19050" t="0" r="0" b="0"/>
            <wp:docPr id="5" name="Resim 5" descr="C:\Users\ASUS\Downloads\WhatsApp Image 2022-03-30 at 18.13.48 (1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SUS\Downloads\WhatsApp Image 2022-03-30 at 18.13.48 (1).jpe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6809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E305A" w:rsidRDefault="00FE305A"/>
    <w:p w:rsidR="00FE305A" w:rsidRDefault="00FE305A"/>
    <w:p w:rsidR="00FE305A" w:rsidRDefault="00FE305A"/>
    <w:p w:rsidR="00FE305A" w:rsidRDefault="00FE305A">
      <w:r>
        <w:rPr>
          <w:noProof/>
          <w:lang w:eastAsia="tr-TR"/>
        </w:rPr>
        <w:lastRenderedPageBreak/>
        <w:drawing>
          <wp:inline distT="0" distB="0" distL="0" distR="0">
            <wp:extent cx="5760720" cy="4320540"/>
            <wp:effectExtent l="19050" t="0" r="0" b="0"/>
            <wp:docPr id="6" name="Resim 6" descr="C:\Users\ASUS\Downloads\WhatsApp Image 2022-03-30 at 18.13.4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ASUS\Downloads\WhatsApp Image 2022-03-30 at 18.13.47.jpe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205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E305A" w:rsidRDefault="00FE305A">
      <w:r>
        <w:rPr>
          <w:noProof/>
          <w:lang w:eastAsia="tr-TR"/>
        </w:rPr>
        <w:lastRenderedPageBreak/>
        <w:drawing>
          <wp:inline distT="0" distB="0" distL="0" distR="0">
            <wp:extent cx="5760720" cy="7680960"/>
            <wp:effectExtent l="19050" t="0" r="0" b="0"/>
            <wp:docPr id="7" name="Resim 7" descr="C:\Users\ASUS\Downloads\WhatsApp Image 2022-03-30 at 18.13.4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ASUS\Downloads\WhatsApp Image 2022-03-30 at 18.13.46.jpe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6809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E305A" w:rsidRDefault="00FE305A" w:rsidP="00FE305A">
      <w:proofErr w:type="spellStart"/>
      <w:r w:rsidRPr="005128BD">
        <w:t>In</w:t>
      </w:r>
      <w:proofErr w:type="spellEnd"/>
      <w:r w:rsidRPr="005128BD">
        <w:t xml:space="preserve"> </w:t>
      </w:r>
      <w:proofErr w:type="spellStart"/>
      <w:r w:rsidRPr="005128BD">
        <w:t>this</w:t>
      </w:r>
      <w:proofErr w:type="spellEnd"/>
      <w:r w:rsidRPr="005128BD">
        <w:t xml:space="preserve"> </w:t>
      </w:r>
      <w:proofErr w:type="spellStart"/>
      <w:r w:rsidRPr="005128BD">
        <w:t>photo</w:t>
      </w:r>
      <w:proofErr w:type="spellEnd"/>
      <w:r w:rsidRPr="005128BD">
        <w:t xml:space="preserve"> </w:t>
      </w:r>
      <w:proofErr w:type="spellStart"/>
      <w:r w:rsidRPr="005128BD">
        <w:t>we</w:t>
      </w:r>
      <w:proofErr w:type="spellEnd"/>
      <w:r w:rsidRPr="005128BD">
        <w:t xml:space="preserve"> </w:t>
      </w:r>
      <w:proofErr w:type="spellStart"/>
      <w:r w:rsidRPr="005128BD">
        <w:t>see</w:t>
      </w:r>
      <w:proofErr w:type="spellEnd"/>
      <w:r w:rsidRPr="005128BD">
        <w:t xml:space="preserve"> </w:t>
      </w:r>
      <w:proofErr w:type="spellStart"/>
      <w:r w:rsidRPr="005128BD">
        <w:t>that</w:t>
      </w:r>
      <w:proofErr w:type="spellEnd"/>
      <w:r w:rsidRPr="005128BD">
        <w:t xml:space="preserve"> </w:t>
      </w:r>
      <w:proofErr w:type="spellStart"/>
      <w:r w:rsidRPr="005128BD">
        <w:t>their</w:t>
      </w:r>
      <w:proofErr w:type="spellEnd"/>
      <w:r w:rsidRPr="005128BD">
        <w:t xml:space="preserve"> </w:t>
      </w:r>
      <w:proofErr w:type="spellStart"/>
      <w:r w:rsidRPr="005128BD">
        <w:t>eating</w:t>
      </w:r>
      <w:proofErr w:type="spellEnd"/>
      <w:r w:rsidRPr="005128BD">
        <w:t xml:space="preserve"> </w:t>
      </w:r>
      <w:proofErr w:type="spellStart"/>
      <w:r w:rsidRPr="005128BD">
        <w:t>habits</w:t>
      </w:r>
      <w:proofErr w:type="spellEnd"/>
      <w:r w:rsidRPr="005128BD">
        <w:t xml:space="preserve"> </w:t>
      </w:r>
      <w:proofErr w:type="spellStart"/>
      <w:r w:rsidRPr="005128BD">
        <w:t>have</w:t>
      </w:r>
      <w:proofErr w:type="spellEnd"/>
      <w:r w:rsidRPr="005128BD">
        <w:t xml:space="preserve"> </w:t>
      </w:r>
      <w:proofErr w:type="spellStart"/>
      <w:r w:rsidRPr="005128BD">
        <w:t>changed</w:t>
      </w:r>
      <w:proofErr w:type="spellEnd"/>
      <w:r w:rsidRPr="005128BD">
        <w:t xml:space="preserve"> </w:t>
      </w:r>
      <w:proofErr w:type="spellStart"/>
      <w:r w:rsidRPr="005128BD">
        <w:t>and</w:t>
      </w:r>
      <w:proofErr w:type="spellEnd"/>
      <w:r w:rsidRPr="005128BD">
        <w:t xml:space="preserve"> </w:t>
      </w:r>
      <w:proofErr w:type="spellStart"/>
      <w:r w:rsidRPr="005128BD">
        <w:t>they</w:t>
      </w:r>
      <w:proofErr w:type="spellEnd"/>
      <w:r w:rsidRPr="005128BD">
        <w:t xml:space="preserve"> </w:t>
      </w:r>
      <w:proofErr w:type="spellStart"/>
      <w:r w:rsidRPr="005128BD">
        <w:t>are</w:t>
      </w:r>
      <w:proofErr w:type="spellEnd"/>
      <w:r w:rsidRPr="005128BD">
        <w:t xml:space="preserve"> </w:t>
      </w:r>
      <w:proofErr w:type="spellStart"/>
      <w:r w:rsidRPr="005128BD">
        <w:t>trying</w:t>
      </w:r>
      <w:proofErr w:type="spellEnd"/>
      <w:r w:rsidRPr="005128BD">
        <w:t xml:space="preserve"> </w:t>
      </w:r>
      <w:proofErr w:type="spellStart"/>
      <w:r w:rsidRPr="005128BD">
        <w:t>to</w:t>
      </w:r>
      <w:proofErr w:type="spellEnd"/>
      <w:r w:rsidRPr="005128BD">
        <w:t xml:space="preserve"> </w:t>
      </w:r>
      <w:proofErr w:type="spellStart"/>
      <w:r w:rsidRPr="005128BD">
        <w:t>consume</w:t>
      </w:r>
      <w:proofErr w:type="spellEnd"/>
      <w:r w:rsidRPr="005128BD">
        <w:t xml:space="preserve"> </w:t>
      </w:r>
      <w:proofErr w:type="spellStart"/>
      <w:r w:rsidRPr="005128BD">
        <w:t>human</w:t>
      </w:r>
      <w:proofErr w:type="spellEnd"/>
      <w:r w:rsidRPr="005128BD">
        <w:t xml:space="preserve"> </w:t>
      </w:r>
      <w:proofErr w:type="spellStart"/>
      <w:r w:rsidRPr="005128BD">
        <w:t>food</w:t>
      </w:r>
      <w:proofErr w:type="spellEnd"/>
      <w:r w:rsidRPr="005128BD">
        <w:t xml:space="preserve"> </w:t>
      </w:r>
      <w:proofErr w:type="spellStart"/>
      <w:r w:rsidRPr="005128BD">
        <w:t>instead</w:t>
      </w:r>
      <w:proofErr w:type="spellEnd"/>
      <w:r w:rsidRPr="005128BD">
        <w:t xml:space="preserve"> of </w:t>
      </w:r>
      <w:proofErr w:type="spellStart"/>
      <w:r w:rsidRPr="005128BD">
        <w:t>fish</w:t>
      </w:r>
      <w:proofErr w:type="spellEnd"/>
      <w:r w:rsidRPr="005128BD">
        <w:t>.</w:t>
      </w:r>
    </w:p>
    <w:p w:rsidR="00FE305A" w:rsidRPr="00FE305A" w:rsidRDefault="00FE305A" w:rsidP="00FE305A">
      <w:pPr>
        <w:tabs>
          <w:tab w:val="left" w:pos="6612"/>
        </w:tabs>
        <w:rPr>
          <w:b/>
        </w:rPr>
      </w:pPr>
      <w:r>
        <w:tab/>
      </w:r>
      <w:r w:rsidRPr="00FE305A">
        <w:rPr>
          <w:b/>
        </w:rPr>
        <w:t>Betül Ece ŞEN</w:t>
      </w:r>
    </w:p>
    <w:sectPr w:rsidR="00FE305A" w:rsidRPr="00FE305A" w:rsidSect="00F64312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494B25" w:rsidRDefault="00494B25" w:rsidP="00FE305A">
      <w:pPr>
        <w:spacing w:after="0" w:line="240" w:lineRule="auto"/>
      </w:pPr>
      <w:r>
        <w:separator/>
      </w:r>
    </w:p>
  </w:endnote>
  <w:endnote w:type="continuationSeparator" w:id="0">
    <w:p w:rsidR="00494B25" w:rsidRDefault="00494B25" w:rsidP="00FE305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494B25" w:rsidRDefault="00494B25" w:rsidP="00FE305A">
      <w:pPr>
        <w:spacing w:after="0" w:line="240" w:lineRule="auto"/>
      </w:pPr>
      <w:r>
        <w:separator/>
      </w:r>
    </w:p>
  </w:footnote>
  <w:footnote w:type="continuationSeparator" w:id="0">
    <w:p w:rsidR="00494B25" w:rsidRDefault="00494B25" w:rsidP="00FE305A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FE305A"/>
    <w:rsid w:val="00494B25"/>
    <w:rsid w:val="00F64312"/>
    <w:rsid w:val="00FE305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E305A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FE305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FE305A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semiHidden/>
    <w:unhideWhenUsed/>
    <w:rsid w:val="00FE305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FE305A"/>
  </w:style>
  <w:style w:type="paragraph" w:styleId="Altbilgi">
    <w:name w:val="footer"/>
    <w:basedOn w:val="Normal"/>
    <w:link w:val="AltbilgiChar"/>
    <w:uiPriority w:val="99"/>
    <w:semiHidden/>
    <w:unhideWhenUsed/>
    <w:rsid w:val="00FE305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FE305A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theme" Target="theme/theme1.xml"/><Relationship Id="rId5" Type="http://schemas.openxmlformats.org/officeDocument/2006/relationships/endnotes" Target="endnotes.xml"/><Relationship Id="rId10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4</Pages>
  <Words>77</Words>
  <Characters>442</Characters>
  <Application>Microsoft Office Word</Application>
  <DocSecurity>0</DocSecurity>
  <Lines>3</Lines>
  <Paragraphs>1</Paragraphs>
  <ScaleCrop>false</ScaleCrop>
  <Company/>
  <LinksUpToDate>false</LinksUpToDate>
  <CharactersWithSpaces>518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Nevin YILDIRIM</dc:creator>
  <cp:lastModifiedBy>Nevin YILDIRIM</cp:lastModifiedBy>
  <cp:revision>1</cp:revision>
  <dcterms:created xsi:type="dcterms:W3CDTF">2022-03-30T15:31:00Z</dcterms:created>
  <dcterms:modified xsi:type="dcterms:W3CDTF">2022-03-30T15:46:00Z</dcterms:modified>
</cp:coreProperties>
</file>